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B6" w:rsidRDefault="00317AB6">
      <w:pPr>
        <w:pStyle w:val="a9"/>
        <w:keepNext/>
        <w:ind w:firstLine="0"/>
        <w:rPr>
          <w:color w:val="000000"/>
        </w:rPr>
      </w:pPr>
      <w:r>
        <w:rPr>
          <w:color w:val="000000"/>
        </w:rPr>
        <w:t xml:space="preserve">  РОССИЙСКАЯ  ФЕДЕРАЦИЯ</w:t>
      </w:r>
    </w:p>
    <w:p w:rsidR="00317AB6" w:rsidRDefault="00317AB6">
      <w:pPr>
        <w:pStyle w:val="ad"/>
        <w:keepNext/>
        <w:ind w:firstLine="0"/>
        <w:rPr>
          <w:color w:val="000000"/>
        </w:rPr>
      </w:pPr>
      <w:r>
        <w:rPr>
          <w:color w:val="000000"/>
        </w:rPr>
        <w:t>Администрация  Каменского района Алтайского края</w:t>
      </w:r>
    </w:p>
    <w:p w:rsidR="00317AB6" w:rsidRDefault="00317AB6">
      <w:pPr>
        <w:keepNext/>
        <w:ind w:firstLine="851"/>
        <w:rPr>
          <w:b/>
          <w:color w:val="000000"/>
          <w:sz w:val="28"/>
        </w:rPr>
      </w:pPr>
    </w:p>
    <w:p w:rsidR="00317AB6" w:rsidRDefault="00317AB6">
      <w:pPr>
        <w:pStyle w:val="1"/>
        <w:rPr>
          <w:color w:val="000000"/>
        </w:rPr>
      </w:pP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О С Т А Н О В Л Е Н И Е</w:t>
      </w:r>
    </w:p>
    <w:p w:rsidR="002A6813" w:rsidRDefault="002A6813">
      <w:pPr>
        <w:keepNext/>
        <w:jc w:val="both"/>
        <w:rPr>
          <w:b/>
          <w:color w:val="000000"/>
          <w:sz w:val="28"/>
        </w:rPr>
      </w:pPr>
    </w:p>
    <w:p w:rsidR="00317AB6" w:rsidRDefault="002A6813">
      <w:pPr>
        <w:keepNext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20.07.2026     </w:t>
      </w:r>
      <w:r w:rsidR="00317AB6">
        <w:rPr>
          <w:b/>
          <w:color w:val="000000"/>
          <w:sz w:val="28"/>
        </w:rPr>
        <w:t xml:space="preserve">   № </w:t>
      </w:r>
      <w:r>
        <w:rPr>
          <w:b/>
          <w:color w:val="000000"/>
          <w:sz w:val="28"/>
        </w:rPr>
        <w:t>753</w:t>
      </w:r>
      <w:r w:rsidR="00317AB6">
        <w:rPr>
          <w:b/>
          <w:color w:val="000000"/>
          <w:sz w:val="28"/>
        </w:rPr>
        <w:t xml:space="preserve">                                                                   г. Камень-на-Оби</w:t>
      </w:r>
    </w:p>
    <w:p w:rsidR="00317AB6" w:rsidRDefault="00317AB6">
      <w:pPr>
        <w:keepNext/>
        <w:jc w:val="both"/>
        <w:rPr>
          <w:b/>
          <w:color w:val="000000"/>
          <w:sz w:val="28"/>
        </w:rPr>
      </w:pPr>
    </w:p>
    <w:tbl>
      <w:tblPr>
        <w:tblW w:w="0" w:type="auto"/>
        <w:tblInd w:w="108" w:type="dxa"/>
        <w:tblLook w:val="0000"/>
      </w:tblPr>
      <w:tblGrid>
        <w:gridCol w:w="4820"/>
      </w:tblGrid>
      <w:tr w:rsidR="00317AB6">
        <w:trPr>
          <w:trHeight w:val="540"/>
        </w:trPr>
        <w:tc>
          <w:tcPr>
            <w:tcW w:w="4820" w:type="dxa"/>
          </w:tcPr>
          <w:p w:rsidR="00317AB6" w:rsidRDefault="00317AB6">
            <w:pPr>
              <w:keepNext/>
              <w:tabs>
                <w:tab w:val="left" w:pos="1260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 внесении изменений в постановл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ние  Администрации района от  19.11.2024 № 941 «Об утверждении муниципальной программы «Культ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>ра  Каменского района Алтайского края»</w:t>
            </w:r>
          </w:p>
        </w:tc>
      </w:tr>
    </w:tbl>
    <w:p w:rsidR="00317AB6" w:rsidRDefault="00317AB6">
      <w:pPr>
        <w:keepNext/>
        <w:tabs>
          <w:tab w:val="left" w:pos="1260"/>
        </w:tabs>
        <w:jc w:val="both"/>
        <w:rPr>
          <w:color w:val="000000"/>
          <w:sz w:val="28"/>
          <w:szCs w:val="28"/>
        </w:rPr>
      </w:pPr>
    </w:p>
    <w:p w:rsidR="00317AB6" w:rsidRDefault="00317A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gramStart"/>
      <w:r>
        <w:rPr>
          <w:color w:val="000000"/>
          <w:sz w:val="28"/>
          <w:szCs w:val="28"/>
        </w:rPr>
        <w:t>В соответствии со статьёй 179 Бюджетного кодекса Российской Федер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ции, Федеральным законом от 06.10.2003 № 131-ФЗ «Об общих принципах 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ганизации местного самоуправления в Российской Федерации, статьями  42, 46 Устава муниципального образования муниципальный район Каменский район Алтайского края, статьями 2, 35 Устава муниципального образования городское поселение  город Камень-на-Оби  Каменского района Алтайского края,  Поря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ком разработки, реализации и оценки эффективности муниципальных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грамм, утверждённым постановлением Администрации</w:t>
      </w:r>
      <w:proofErr w:type="gramEnd"/>
      <w:r>
        <w:rPr>
          <w:color w:val="000000"/>
          <w:sz w:val="28"/>
          <w:szCs w:val="28"/>
        </w:rPr>
        <w:t xml:space="preserve"> района от  06.10.2021 № 800, решением заседания Совета Администрации Каменского района прот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кол от  15.07.2026 № 4, </w:t>
      </w:r>
    </w:p>
    <w:p w:rsidR="00317AB6" w:rsidRDefault="00317AB6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Ю:</w:t>
      </w:r>
    </w:p>
    <w:p w:rsidR="00317AB6" w:rsidRDefault="00317AB6">
      <w:pPr>
        <w:keepNext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1.  Внести в постановление Администрации района от 19.11.2024 № 941 «Об утверждении муниципальной программы «Культура Каменского района Алтайского края» (далее – программа) следующие изменения:</w:t>
      </w:r>
    </w:p>
    <w:p w:rsidR="00317AB6" w:rsidRDefault="00317AB6">
      <w:pPr>
        <w:keepNext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«Объёмы финансирования программы»  паспорта  программы изложить в новой редакции:</w:t>
      </w:r>
    </w:p>
    <w:p w:rsidR="00317AB6" w:rsidRDefault="00317AB6">
      <w:pPr>
        <w:keepNext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«Объем средств на реализацию муниципальной программы составляет    </w:t>
      </w:r>
    </w:p>
    <w:p w:rsidR="00317AB6" w:rsidRDefault="00317AB6">
      <w:pPr>
        <w:keepNext/>
        <w:jc w:val="both"/>
        <w:rPr>
          <w:sz w:val="28"/>
        </w:rPr>
      </w:pPr>
      <w:r>
        <w:rPr>
          <w:color w:val="000000"/>
          <w:sz w:val="28"/>
        </w:rPr>
        <w:t xml:space="preserve">         </w:t>
      </w:r>
      <w:r>
        <w:rPr>
          <w:sz w:val="28"/>
        </w:rPr>
        <w:t>Всего –53</w:t>
      </w:r>
      <w:r>
        <w:rPr>
          <w:sz w:val="28"/>
          <w:szCs w:val="28"/>
        </w:rPr>
        <w:t> 410,5</w:t>
      </w:r>
      <w:r>
        <w:t xml:space="preserve"> </w:t>
      </w:r>
      <w:r>
        <w:rPr>
          <w:sz w:val="28"/>
        </w:rPr>
        <w:t xml:space="preserve">тыс. рублей, в том числе по годам: 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2025 году –40 146,9</w:t>
      </w:r>
      <w:r>
        <w:t xml:space="preserve"> </w:t>
      </w:r>
      <w:r>
        <w:rPr>
          <w:sz w:val="28"/>
          <w:szCs w:val="28"/>
        </w:rPr>
        <w:t>тыс. рублей;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2026 году – 10 920,6</w:t>
      </w:r>
      <w: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2027 году -  2 343,0</w:t>
      </w:r>
      <w:r>
        <w:t xml:space="preserve"> </w:t>
      </w:r>
      <w:r>
        <w:rPr>
          <w:sz w:val="28"/>
          <w:szCs w:val="28"/>
        </w:rPr>
        <w:t xml:space="preserve"> тыс. рублей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Средства районного бюджета – 13 356,</w:t>
      </w:r>
      <w:r w:rsidR="002A6813">
        <w:rPr>
          <w:sz w:val="28"/>
          <w:szCs w:val="28"/>
        </w:rPr>
        <w:t xml:space="preserve"> </w:t>
      </w:r>
      <w:r>
        <w:rPr>
          <w:sz w:val="28"/>
          <w:szCs w:val="28"/>
        </w:rPr>
        <w:t>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уб, в том числе по годам: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2025 году – 8 935,7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2026 году – 2 277,6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2027 году – 2 143,0 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ублей»;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Средства бюджета городского поселения – 4 123,4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в том числе   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 годам: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2025 году – 200,0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2026 году – 3 723,40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317AB6" w:rsidRDefault="00317A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2027 году – 200,0 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ублей;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Средства краевого бюджета – 32 490,5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уб, в том числе по годам: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2025 году – 30761,2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2026 году – 1 729,3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Средства федерального бюджета – 3 440,3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уб, в том числе по годам: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2025 году – 250,0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2026 году – 3 190,3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317AB6" w:rsidRDefault="00317A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Объем финансовых средств подлежит ежегодному уточнению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 решением о бюджете района на очередной финансовый год и на план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вые периоды;</w:t>
      </w:r>
    </w:p>
    <w:p w:rsidR="00317AB6" w:rsidRDefault="00317AB6">
      <w:pPr>
        <w:jc w:val="both"/>
        <w:rPr>
          <w:sz w:val="28"/>
        </w:rPr>
      </w:pPr>
      <w:r>
        <w:rPr>
          <w:sz w:val="28"/>
        </w:rPr>
        <w:t xml:space="preserve">        в разделе 4 программы «Общий объем финансовых ресурсов, необходимых для реализации муниципальной программы» изложить в новой редакции:</w:t>
      </w:r>
    </w:p>
    <w:p w:rsidR="00317AB6" w:rsidRDefault="00317AB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«Общий объем финансирования программы составляет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-   53 410,5 тыс. </w:t>
      </w:r>
    </w:p>
    <w:p w:rsidR="00317AB6" w:rsidRDefault="00317AB6">
      <w:pPr>
        <w:pStyle w:val="formattext"/>
        <w:shd w:val="clear" w:color="auto" w:fill="FFFFFF"/>
        <w:tabs>
          <w:tab w:val="left" w:pos="0"/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рублей, в том числе: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районного бюджета -  13 356,3 тыс. рублей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бюджета городского поселения – 4 123,4 тыс. рублей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краевого бюджета – 32 490,5 тыс</w:t>
      </w:r>
      <w:proofErr w:type="gramStart"/>
      <w:r>
        <w:rPr>
          <w:spacing w:val="2"/>
          <w:sz w:val="28"/>
          <w:szCs w:val="28"/>
        </w:rPr>
        <w:t>.р</w:t>
      </w:r>
      <w:proofErr w:type="gramEnd"/>
      <w:r>
        <w:rPr>
          <w:spacing w:val="2"/>
          <w:sz w:val="28"/>
          <w:szCs w:val="28"/>
        </w:rPr>
        <w:t>ублей.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ab/>
        <w:t xml:space="preserve">  из федерального бюджета – 3 440,3 тыс., руб.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В том числе по годам: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Общий объем финансирования на 2025 год-  40146,9 тыс. рублей, 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в том числе: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районного бюджета -  8935,7 тыс</w:t>
      </w:r>
      <w:proofErr w:type="gramStart"/>
      <w:r>
        <w:rPr>
          <w:spacing w:val="2"/>
          <w:sz w:val="28"/>
          <w:szCs w:val="28"/>
        </w:rPr>
        <w:t>.р</w:t>
      </w:r>
      <w:proofErr w:type="gramEnd"/>
      <w:r>
        <w:rPr>
          <w:spacing w:val="2"/>
          <w:sz w:val="28"/>
          <w:szCs w:val="28"/>
        </w:rPr>
        <w:t>ублей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бюджета городского поселения- 200,0тыс. рублей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краевого бюджета – 30761,2 тыс</w:t>
      </w:r>
      <w:proofErr w:type="gramStart"/>
      <w:r>
        <w:rPr>
          <w:spacing w:val="2"/>
          <w:sz w:val="28"/>
          <w:szCs w:val="28"/>
        </w:rPr>
        <w:t>.р</w:t>
      </w:r>
      <w:proofErr w:type="gramEnd"/>
      <w:r>
        <w:rPr>
          <w:spacing w:val="2"/>
          <w:sz w:val="28"/>
          <w:szCs w:val="28"/>
        </w:rPr>
        <w:t>ублей;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федерального бюджета – 250,0 тыс., руб.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Общий объем финансирования на 2026 год -  10 920,60 тыс. рублей, в том 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</w:t>
      </w:r>
      <w:proofErr w:type="gramStart"/>
      <w:r>
        <w:rPr>
          <w:spacing w:val="2"/>
          <w:sz w:val="28"/>
          <w:szCs w:val="28"/>
        </w:rPr>
        <w:t>числе</w:t>
      </w:r>
      <w:proofErr w:type="gramEnd"/>
      <w:r>
        <w:rPr>
          <w:spacing w:val="2"/>
          <w:sz w:val="28"/>
          <w:szCs w:val="28"/>
        </w:rPr>
        <w:t>: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районного бюджета – 2277,6 тыс. рублей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бюджета городского поселения – 3 723,4 тыс. рублей.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краевого бюджета – 1 729,3 тыс. рублей;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федерального бюджета – 3 190,3 тыс., руб.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Общий объем финансирования на 2027 год -  2343,0 тыс. рублей, в том 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</w:t>
      </w:r>
      <w:proofErr w:type="gramStart"/>
      <w:r>
        <w:rPr>
          <w:spacing w:val="2"/>
          <w:sz w:val="28"/>
          <w:szCs w:val="28"/>
        </w:rPr>
        <w:t>числе</w:t>
      </w:r>
      <w:proofErr w:type="gramEnd"/>
      <w:r>
        <w:rPr>
          <w:spacing w:val="2"/>
          <w:sz w:val="28"/>
          <w:szCs w:val="28"/>
        </w:rPr>
        <w:t>: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из районного бюджета -  2143,0 тыс. рублей</w:t>
      </w:r>
    </w:p>
    <w:p w:rsidR="00317AB6" w:rsidRDefault="00317AB6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из бюджета городского поселения - 200,0 тыс. рублей»;</w:t>
      </w:r>
    </w:p>
    <w:p w:rsidR="00317AB6" w:rsidRDefault="00317AB6">
      <w:pPr>
        <w:keepNext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приложение 1 программы  «Перечень мероприятий муниципальной 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граммы» изложить в новой редакции (приложение 1);</w:t>
      </w:r>
    </w:p>
    <w:p w:rsidR="00317AB6" w:rsidRDefault="00317AB6">
      <w:pPr>
        <w:keepNext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приложение 2  программы «Объем финансовых ресурсов, необходимых для реализации муниципальной программы» изложить в новой редакции (пр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ложение 2).</w:t>
      </w:r>
    </w:p>
    <w:p w:rsidR="00317AB6" w:rsidRDefault="00317AB6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3. Опубликовать настоящее постановление в Сборнике муниципальных  правовых актов Каменского района и разместить на официальном сайте Адм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нистрации Каменского района Алтайского края. </w:t>
      </w:r>
    </w:p>
    <w:p w:rsidR="00317AB6" w:rsidRDefault="00317AB6">
      <w:pPr>
        <w:ind w:right="1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         </w:t>
      </w:r>
    </w:p>
    <w:p w:rsidR="00317AB6" w:rsidRDefault="00317AB6">
      <w:pPr>
        <w:rPr>
          <w:color w:val="000000"/>
        </w:rPr>
        <w:sectPr w:rsidR="00317AB6">
          <w:headerReference w:type="even" r:id="rId6"/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  <w:r>
        <w:rPr>
          <w:color w:val="000000"/>
          <w:sz w:val="28"/>
          <w:szCs w:val="28"/>
        </w:rPr>
        <w:t xml:space="preserve">Глава муниципального района                                                            С.Н. Захарова  </w:t>
      </w:r>
    </w:p>
    <w:p w:rsidR="00317AB6" w:rsidRDefault="00317AB6">
      <w:pPr>
        <w:tabs>
          <w:tab w:val="left" w:pos="8080"/>
        </w:tabs>
        <w:ind w:left="742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ПРИЛОЖЕНИЕ 1к муниципальной программе</w:t>
      </w:r>
    </w:p>
    <w:p w:rsidR="00317AB6" w:rsidRDefault="00317AB6">
      <w:pPr>
        <w:tabs>
          <w:tab w:val="left" w:pos="8080"/>
          <w:tab w:val="left" w:pos="8640"/>
          <w:tab w:val="left" w:pos="8895"/>
          <w:tab w:val="center" w:pos="10999"/>
        </w:tabs>
        <w:ind w:left="74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«Культура Каменского района Алтайского края»</w:t>
      </w:r>
    </w:p>
    <w:p w:rsidR="00317AB6" w:rsidRDefault="00317AB6">
      <w:pPr>
        <w:jc w:val="center"/>
        <w:rPr>
          <w:color w:val="000000"/>
          <w:sz w:val="28"/>
          <w:szCs w:val="28"/>
        </w:rPr>
      </w:pPr>
    </w:p>
    <w:p w:rsidR="00317AB6" w:rsidRDefault="00317AB6">
      <w:pPr>
        <w:jc w:val="center"/>
        <w:rPr>
          <w:color w:val="000000"/>
          <w:sz w:val="28"/>
          <w:szCs w:val="28"/>
        </w:rPr>
      </w:pPr>
    </w:p>
    <w:p w:rsidR="00317AB6" w:rsidRDefault="00317AB6">
      <w:pPr>
        <w:tabs>
          <w:tab w:val="left" w:pos="4005"/>
          <w:tab w:val="center" w:pos="737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Перечень мероприятий муниципальной программы</w:t>
      </w:r>
    </w:p>
    <w:p w:rsidR="00317AB6" w:rsidRDefault="00317AB6">
      <w:pPr>
        <w:tabs>
          <w:tab w:val="left" w:pos="4005"/>
          <w:tab w:val="center" w:pos="7371"/>
        </w:tabs>
        <w:rPr>
          <w:color w:val="000000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2902"/>
        <w:gridCol w:w="1260"/>
        <w:gridCol w:w="2358"/>
        <w:gridCol w:w="1418"/>
        <w:gridCol w:w="1417"/>
        <w:gridCol w:w="1276"/>
        <w:gridCol w:w="1417"/>
        <w:gridCol w:w="2268"/>
      </w:tblGrid>
      <w:tr w:rsidR="00317AB6"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Цель, задача,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Срок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Участник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</w:tc>
        <w:tc>
          <w:tcPr>
            <w:tcW w:w="5528" w:type="dxa"/>
            <w:gridSpan w:val="4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расходов, тыс. рублей</w:t>
            </w:r>
          </w:p>
        </w:tc>
        <w:tc>
          <w:tcPr>
            <w:tcW w:w="22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Источники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финансирования</w:t>
            </w:r>
          </w:p>
        </w:tc>
      </w:tr>
      <w:tr w:rsidR="00317AB6"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2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</w:tr>
      <w:tr w:rsidR="00317AB6">
        <w:trPr>
          <w:trHeight w:val="195"/>
        </w:trPr>
        <w:tc>
          <w:tcPr>
            <w:tcW w:w="568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317AB6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1. </w:t>
            </w:r>
          </w:p>
          <w:p w:rsidR="00317AB6" w:rsidRDefault="00317AB6">
            <w:pPr>
              <w:pStyle w:val="ConsPlusNormal"/>
              <w:ind w:firstLine="0"/>
              <w:jc w:val="both"/>
              <w:rPr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Сохранение культурн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 и исторического 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следия, расширение доступа населения к культурным ценностям и информации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2025-2027 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Админис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рации района по культуре и делам молодежи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МБУК «КИЦ»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 Алтайского края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«КРКМ» 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5943,0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8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pStyle w:val="ConsPlusNormal"/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0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pStyle w:val="ConsPlusNormal"/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688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pStyle w:val="ConsPlusNormal"/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426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pStyle w:val="ConsPlusNormal"/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rPr>
          <w:trHeight w:val="391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pStyle w:val="ConsPlusNormal"/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2940,3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</w:t>
            </w:r>
          </w:p>
        </w:tc>
      </w:tr>
      <w:tr w:rsidR="00317AB6">
        <w:trPr>
          <w:trHeight w:val="279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 1.1. 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сохранности и использования объе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культурного наследия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Админис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рации района по культуре и делам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7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1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472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223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Мероприятие 1.1.1. 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Текущий и капитальный ремонт, благоустройство территорий объектов культурного наследия – </w:t>
            </w:r>
            <w:proofErr w:type="gramStart"/>
            <w:r>
              <w:rPr>
                <w:color w:val="000000"/>
              </w:rPr>
              <w:t>памятников ВОВ</w:t>
            </w:r>
            <w:proofErr w:type="gramEnd"/>
            <w:r>
              <w:rPr>
                <w:color w:val="000000"/>
              </w:rPr>
              <w:t>,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соста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ление проектно-сметных документов</w:t>
            </w:r>
          </w:p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2025-2027 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Админис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рации района по культуре и делам молодежи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4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40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49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165"/>
        </w:trPr>
        <w:tc>
          <w:tcPr>
            <w:tcW w:w="568" w:type="dxa"/>
            <w:tcBorders>
              <w:top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317AB6">
        <w:trPr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 1.2. 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доступности и качества услуг и работ в сфере библиотечного дела</w:t>
            </w:r>
          </w:p>
          <w:p w:rsidR="00317AB6" w:rsidRDefault="00317AB6">
            <w:pPr>
              <w:jc w:val="both"/>
              <w:rPr>
                <w:color w:val="000000"/>
              </w:rPr>
            </w:pPr>
          </w:p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МБУК «КИЦ»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 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29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18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12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330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Мероприятие 1.2.1.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обретение для библи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течного фонда книгоп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чатных изданий, спр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вочной, энциклопедич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ской, художественной, детской, краеведческой литературы, изданий на электронных носителях</w:t>
            </w:r>
          </w:p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МБУК «КИЦ»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 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42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52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105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352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Мероприятие 1.2.2.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обретение для библи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течного фонда период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ческих изданий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МБУК «КИЦ»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менского район 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79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417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396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213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 1.3. 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доступности и качества музейных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луг и работ 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«КРКМ» 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4258,0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18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13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541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526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rPr>
          <w:trHeight w:val="56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2940,3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</w:t>
            </w:r>
          </w:p>
          <w:p w:rsidR="005E6FF9" w:rsidRDefault="005E6FF9">
            <w:pPr>
              <w:jc w:val="center"/>
              <w:rPr>
                <w:color w:val="000000"/>
              </w:rPr>
            </w:pPr>
          </w:p>
        </w:tc>
      </w:tr>
      <w:tr w:rsidR="00317AB6">
        <w:trPr>
          <w:trHeight w:val="267"/>
        </w:trPr>
        <w:tc>
          <w:tcPr>
            <w:tcW w:w="5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902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17AB6">
        <w:trPr>
          <w:trHeight w:val="267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Мероприятие 1.3.1. 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Приобретение в фонды музея произведений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кусства, произведений народных художестве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промыслов и других экспонатов</w:t>
            </w:r>
          </w:p>
          <w:p w:rsidR="00317AB6" w:rsidRDefault="00317AB6">
            <w:pPr>
              <w:jc w:val="both"/>
              <w:rPr>
                <w:color w:val="000000"/>
              </w:rPr>
            </w:pPr>
          </w:p>
          <w:p w:rsidR="005E6FF9" w:rsidRDefault="005E6FF9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«КРКМ» 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1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25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82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255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Мероприятие 1.3.2.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Закупка оборудования (фондового, противоп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жарного, антитеррор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стической защищенн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сти), стендов, стеллажей, витрин и др. для музея</w:t>
            </w:r>
            <w:proofErr w:type="gramEnd"/>
          </w:p>
          <w:p w:rsidR="00317AB6" w:rsidRDefault="00317AB6">
            <w:pPr>
              <w:jc w:val="both"/>
              <w:rPr>
                <w:color w:val="000000"/>
              </w:rPr>
            </w:pPr>
          </w:p>
          <w:p w:rsidR="005E6FF9" w:rsidRDefault="005E6FF9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«КРКМ» 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31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1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54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545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Мероприятие 1.3.3. </w:t>
            </w:r>
          </w:p>
          <w:p w:rsidR="005E6FF9" w:rsidRDefault="00317AB6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Техническое оснащение музея, приобретение об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рудования и необход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мых средств для осущ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ствления экспозиц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онно-выставочной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(включая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ставку, погрузочно-разгрузочные работы, монтаж, устано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ку, а также пусконал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дочные работы</w:t>
            </w:r>
            <w:proofErr w:type="gramEnd"/>
          </w:p>
          <w:p w:rsidR="005E6FF9" w:rsidRDefault="005E6FF9">
            <w:pPr>
              <w:rPr>
                <w:color w:val="000000"/>
              </w:rPr>
            </w:pPr>
          </w:p>
          <w:p w:rsidR="005E6FF9" w:rsidRDefault="005E6FF9">
            <w:pPr>
              <w:rPr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«КРКМ» 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54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54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rPr>
          <w:trHeight w:val="588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2940,3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2940,3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жет </w:t>
            </w:r>
          </w:p>
        </w:tc>
      </w:tr>
      <w:tr w:rsidR="00317AB6">
        <w:trPr>
          <w:trHeight w:val="639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300"/>
        </w:trPr>
        <w:tc>
          <w:tcPr>
            <w:tcW w:w="5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02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17AB6">
        <w:trPr>
          <w:trHeight w:val="300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Цель 2. </w:t>
            </w:r>
          </w:p>
          <w:p w:rsidR="00317AB6" w:rsidRDefault="00317A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Создание условий для сохранения и развития исполнительских и</w:t>
            </w:r>
            <w:r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кусств, поддержка н</w:t>
            </w:r>
            <w:r>
              <w:rPr>
                <w:b/>
                <w:color w:val="000000"/>
              </w:rPr>
              <w:t>а</w:t>
            </w:r>
            <w:r>
              <w:rPr>
                <w:b/>
                <w:color w:val="000000"/>
              </w:rPr>
              <w:t>родного творчества</w:t>
            </w:r>
          </w:p>
          <w:p w:rsidR="00317AB6" w:rsidRDefault="00317AB6">
            <w:pPr>
              <w:jc w:val="both"/>
              <w:rPr>
                <w:b/>
                <w:color w:val="000000"/>
              </w:rPr>
            </w:pPr>
          </w:p>
          <w:p w:rsidR="00317AB6" w:rsidRDefault="00317AB6">
            <w:pPr>
              <w:jc w:val="both"/>
              <w:rPr>
                <w:b/>
                <w:color w:val="000000"/>
              </w:rPr>
            </w:pPr>
          </w:p>
          <w:p w:rsidR="00317AB6" w:rsidRDefault="00317AB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2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0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24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  <w:p w:rsidR="00317AB6" w:rsidRDefault="00317AB6">
            <w:pPr>
              <w:jc w:val="center"/>
              <w:rPr>
                <w:color w:val="000000"/>
              </w:rPr>
            </w:pPr>
          </w:p>
          <w:p w:rsidR="00317AB6" w:rsidRDefault="00317AB6">
            <w:pPr>
              <w:jc w:val="center"/>
              <w:rPr>
                <w:color w:val="000000"/>
              </w:rPr>
            </w:pPr>
          </w:p>
        </w:tc>
      </w:tr>
      <w:tr w:rsidR="00317AB6"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 2.1. 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 и провед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мероприятий,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правленных на возрожд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ние, развитие и сохран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народных художес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венных промыслов и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месел </w:t>
            </w:r>
          </w:p>
          <w:p w:rsidR="00317AB6" w:rsidRDefault="00317AB6">
            <w:pPr>
              <w:jc w:val="both"/>
              <w:rPr>
                <w:color w:val="000000"/>
              </w:rPr>
            </w:pPr>
          </w:p>
          <w:p w:rsidR="00317AB6" w:rsidRDefault="00317AB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МБУК «КИЦ»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 Алтайского края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1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46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Мероприятие 2.1.1.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низация и проведение массовых мероприятий, выставок-ярмарок «Ка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нерезный шедевр», фе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тивалей «Царица-уха», «Медовый спас», тур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стических маршрутов «Купеческие усадьбы», направленных на сохр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нение  и развитие наро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ных  промыслов и рем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сел</w:t>
            </w:r>
          </w:p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МБУК «КИЦ» </w:t>
            </w:r>
          </w:p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Каменского района 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19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3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469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147"/>
        </w:trPr>
        <w:tc>
          <w:tcPr>
            <w:tcW w:w="5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02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17AB6">
        <w:trPr>
          <w:trHeight w:val="147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 2.2. 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Сохранение и развитие традиционной народной культуры</w:t>
            </w:r>
          </w:p>
          <w:p w:rsidR="00317AB6" w:rsidRDefault="00317AB6">
            <w:pPr>
              <w:jc w:val="both"/>
              <w:rPr>
                <w:color w:val="000000"/>
              </w:rPr>
            </w:pPr>
          </w:p>
          <w:p w:rsidR="00317AB6" w:rsidRDefault="00317AB6">
            <w:pPr>
              <w:jc w:val="both"/>
              <w:rPr>
                <w:color w:val="000000"/>
              </w:rPr>
            </w:pPr>
          </w:p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МБУК «КИЦ»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33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66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105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Мероприятие 2.2.1. 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действие организации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боты с творческими ко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лективами, проведение фестивалей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МБУК «КИЦ» 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</w:t>
            </w:r>
          </w:p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30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4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603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  <w:tcBorders>
              <w:bottom w:val="single" w:sz="4" w:space="0" w:color="auto"/>
            </w:tcBorders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Цель 3 </w:t>
            </w:r>
          </w:p>
          <w:p w:rsidR="00317AB6" w:rsidRDefault="00317A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Создание современных условий для реализации программных мер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приятий, работы мун</w:t>
            </w:r>
            <w:r>
              <w:rPr>
                <w:b/>
                <w:color w:val="000000"/>
              </w:rPr>
              <w:t>и</w:t>
            </w:r>
            <w:r>
              <w:rPr>
                <w:b/>
                <w:color w:val="000000"/>
              </w:rPr>
              <w:t>ципальных учреждений культуры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Админис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рации района по культуре и делам молодежи</w:t>
            </w:r>
          </w:p>
          <w:p w:rsidR="00317AB6" w:rsidRDefault="00317AB6">
            <w:pPr>
              <w:jc w:val="center"/>
              <w:rPr>
                <w:color w:val="000000"/>
              </w:rPr>
            </w:pP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«КИЦ»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</w:t>
            </w:r>
          </w:p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39351,9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6635,6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1340,0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47327,5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8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3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8175,7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977,6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1155,0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10308,3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678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3708,4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4058,4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  <w:p w:rsidR="00317AB6" w:rsidRDefault="00317AB6">
            <w:pPr>
              <w:jc w:val="center"/>
              <w:rPr>
                <w:color w:val="000000"/>
              </w:rPr>
            </w:pPr>
          </w:p>
        </w:tc>
      </w:tr>
      <w:tr w:rsidR="00317AB6">
        <w:trPr>
          <w:trHeight w:val="36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30761,2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1699,6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32460,8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rPr>
          <w:trHeight w:val="31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250,0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500,0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</w:t>
            </w:r>
          </w:p>
        </w:tc>
      </w:tr>
      <w:tr w:rsidR="00317AB6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 3.1. 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условий для организации и провед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мероприятий, обе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печения доступности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населению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Админис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рации района по культуре и делам молодежи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«КИЦ»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</w:t>
            </w:r>
          </w:p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1325,5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6115,6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875,0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8316,1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5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0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457,6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690,0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2055,6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45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3708,4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4058,4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262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</w:t>
            </w:r>
          </w:p>
        </w:tc>
      </w:tr>
      <w:tr w:rsidR="00317AB6">
        <w:trPr>
          <w:trHeight w:val="301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1699,6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1702,1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rPr>
          <w:trHeight w:val="150"/>
        </w:trPr>
        <w:tc>
          <w:tcPr>
            <w:tcW w:w="5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17AB6">
        <w:trPr>
          <w:trHeight w:val="150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Мероприятие 3.1.1.</w:t>
            </w:r>
          </w:p>
          <w:p w:rsidR="00317AB6" w:rsidRDefault="00317A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 массовых меропри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тий, выставок, акций,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священных значимым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бытиям в России, Алта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ском крае и Каменском районе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«КИЦ»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1682,6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285,0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2252,6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144"/>
        </w:trPr>
        <w:tc>
          <w:tcPr>
            <w:tcW w:w="568" w:type="dxa"/>
            <w:vMerge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</w:tcBorders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</w:tcBorders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239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157,6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377,6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16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1525,0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1875,0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  <w:p w:rsidR="00317AB6" w:rsidRDefault="00317AB6">
            <w:pPr>
              <w:jc w:val="center"/>
              <w:rPr>
                <w:color w:val="000000"/>
              </w:rPr>
            </w:pPr>
          </w:p>
          <w:p w:rsidR="00317AB6" w:rsidRDefault="00317AB6">
            <w:pPr>
              <w:jc w:val="center"/>
              <w:rPr>
                <w:color w:val="000000"/>
              </w:rPr>
            </w:pPr>
          </w:p>
          <w:p w:rsidR="00317AB6" w:rsidRDefault="00317AB6">
            <w:pPr>
              <w:jc w:val="center"/>
              <w:rPr>
                <w:color w:val="000000"/>
              </w:rPr>
            </w:pPr>
          </w:p>
          <w:p w:rsidR="00317AB6" w:rsidRDefault="00317AB6">
            <w:pPr>
              <w:jc w:val="center"/>
              <w:rPr>
                <w:color w:val="000000"/>
              </w:rPr>
            </w:pPr>
          </w:p>
        </w:tc>
      </w:tr>
      <w:tr w:rsidR="00317AB6"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Мероприятие 3.1.2.</w:t>
            </w:r>
          </w:p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Реализация ремонтных работ, закупка против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пожарного оборудования, антитеррористической защищенности,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проектно-сметных документов  учреждений культуры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2020-2027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МБУК «КИЦ», 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тайского края»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960,0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3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616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351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 xml:space="preserve">  Мероприятие 3.1.3.</w:t>
            </w:r>
          </w:p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оборуд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 для учреждений сферы культуры (комп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ютерного, звукоусил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тельного, осветительного оборудования, видеоа</w:t>
            </w: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паратуры, установка сц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нического оборудования), приобретение сценич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ских костюмов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МБУК «КИЦ», 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тайского края»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2174,0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21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tabs>
                <w:tab w:val="left" w:pos="225"/>
              </w:tabs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25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tabs>
                <w:tab w:val="left" w:pos="225"/>
              </w:tabs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58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tabs>
                <w:tab w:val="left" w:pos="225"/>
              </w:tabs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1576,0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Мероприятие 3.1.4</w:t>
            </w:r>
          </w:p>
          <w:p w:rsidR="00317AB6" w:rsidRDefault="00317AB6">
            <w:pPr>
              <w:tabs>
                <w:tab w:val="left" w:pos="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развития и укрепления материально-</w:t>
            </w:r>
            <w:r>
              <w:rPr>
                <w:color w:val="000000"/>
              </w:rPr>
              <w:lastRenderedPageBreak/>
              <w:t>технической базы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Домов 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туры в населенных пун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тах с числом жителей до 50 тысяч человек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tabs>
                <w:tab w:val="left" w:pos="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«КИЦ»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менского района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36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1287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rPr>
          <w:trHeight w:val="572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22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b/>
                <w:color w:val="000000"/>
              </w:rPr>
            </w:pPr>
            <w:r>
              <w:rPr>
                <w:color w:val="000000"/>
              </w:rPr>
              <w:t>Мероприятие 3.1.5</w:t>
            </w:r>
            <w:r>
              <w:rPr>
                <w:b/>
                <w:color w:val="000000"/>
              </w:rPr>
              <w:t xml:space="preserve">    </w:t>
            </w:r>
            <w:r>
              <w:rPr>
                <w:color w:val="000000"/>
              </w:rPr>
              <w:t>Ре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лизация мероприятий по государственной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держке лучших работн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ков сельских учреждений культуры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2025-2027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Админис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рации района по культуре и делам молодежи,</w:t>
            </w:r>
          </w:p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«КИЦ»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менского района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60,5</w:t>
            </w:r>
          </w:p>
          <w:p w:rsidR="00317AB6" w:rsidRDefault="00317A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131,0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557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rPr>
          <w:trHeight w:val="547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50,0</w:t>
            </w:r>
          </w:p>
          <w:p w:rsidR="00317AB6" w:rsidRDefault="00317A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100,0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</w:t>
            </w:r>
          </w:p>
        </w:tc>
      </w:tr>
      <w:tr w:rsidR="00317AB6">
        <w:trPr>
          <w:trHeight w:val="55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rPr>
          <w:trHeight w:val="421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55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  <w:p w:rsidR="005E6FF9" w:rsidRDefault="005E6FF9">
            <w:pPr>
              <w:jc w:val="center"/>
              <w:rPr>
                <w:color w:val="000000"/>
              </w:rPr>
            </w:pPr>
          </w:p>
        </w:tc>
      </w:tr>
      <w:tr w:rsidR="00317AB6">
        <w:trPr>
          <w:trHeight w:val="419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b/>
                <w:color w:val="000000"/>
              </w:rPr>
            </w:pPr>
            <w:r>
              <w:rPr>
                <w:color w:val="000000"/>
              </w:rPr>
              <w:t>Мероприятие 3.1.6</w:t>
            </w:r>
            <w:r>
              <w:rPr>
                <w:b/>
                <w:color w:val="000000"/>
              </w:rPr>
              <w:t xml:space="preserve">    </w:t>
            </w:r>
            <w:r>
              <w:rPr>
                <w:color w:val="000000"/>
              </w:rPr>
              <w:t>Ре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лизация мероприятий по государственной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держке лучших  сельских учреждений культуры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2025-2027 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«КИЦ»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менского района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212,0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434,0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rPr>
          <w:trHeight w:val="342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  <w:p w:rsidR="005E6FF9" w:rsidRDefault="005E6FF9">
            <w:pPr>
              <w:jc w:val="center"/>
              <w:rPr>
                <w:color w:val="000000"/>
              </w:rPr>
            </w:pPr>
          </w:p>
        </w:tc>
      </w:tr>
      <w:tr w:rsidR="00317AB6">
        <w:trPr>
          <w:trHeight w:val="27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400,0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</w:t>
            </w:r>
          </w:p>
        </w:tc>
      </w:tr>
      <w:tr w:rsidR="00317AB6">
        <w:trPr>
          <w:trHeight w:val="27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2,0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4,0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rPr>
          <w:trHeight w:val="27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rPr>
          <w:trHeight w:val="504"/>
        </w:trPr>
        <w:tc>
          <w:tcPr>
            <w:tcW w:w="568" w:type="dxa"/>
            <w:vMerge w:val="restart"/>
          </w:tcPr>
          <w:p w:rsidR="00317AB6" w:rsidRDefault="00317AB6">
            <w:r>
              <w:t>24</w:t>
            </w:r>
          </w:p>
        </w:tc>
        <w:tc>
          <w:tcPr>
            <w:tcW w:w="2902" w:type="dxa"/>
            <w:vMerge w:val="restart"/>
          </w:tcPr>
          <w:p w:rsidR="00317AB6" w:rsidRDefault="00317AB6">
            <w:r>
              <w:t>Мероприятие 3.1.7    Ре</w:t>
            </w:r>
            <w:r>
              <w:t>а</w:t>
            </w:r>
            <w:r>
              <w:t>лизация проекта по</w:t>
            </w:r>
            <w:r>
              <w:t>д</w:t>
            </w:r>
            <w:r>
              <w:t>держки местных иници</w:t>
            </w:r>
            <w:r>
              <w:t>а</w:t>
            </w:r>
            <w:r>
              <w:t>тив</w:t>
            </w:r>
          </w:p>
        </w:tc>
        <w:tc>
          <w:tcPr>
            <w:tcW w:w="1260" w:type="dxa"/>
            <w:vMerge w:val="restart"/>
          </w:tcPr>
          <w:p w:rsidR="00317AB6" w:rsidRDefault="00317AB6">
            <w:r>
              <w:t xml:space="preserve">2026-2027 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</w:pPr>
            <w:r>
              <w:t>МБУК «КИЦ» К</w:t>
            </w:r>
            <w:r>
              <w:t>а</w:t>
            </w:r>
            <w:r>
              <w:t>менского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2304,5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2304,5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r>
              <w:t>Всего</w:t>
            </w:r>
          </w:p>
        </w:tc>
      </w:tr>
      <w:tr w:rsidR="00317AB6">
        <w:trPr>
          <w:trHeight w:val="338"/>
        </w:trPr>
        <w:tc>
          <w:tcPr>
            <w:tcW w:w="568" w:type="dxa"/>
            <w:vMerge/>
          </w:tcPr>
          <w:p w:rsidR="00317AB6" w:rsidRDefault="00317AB6"/>
        </w:tc>
        <w:tc>
          <w:tcPr>
            <w:tcW w:w="2902" w:type="dxa"/>
            <w:vMerge/>
          </w:tcPr>
          <w:p w:rsidR="00317AB6" w:rsidRDefault="00317AB6"/>
        </w:tc>
        <w:tc>
          <w:tcPr>
            <w:tcW w:w="1260" w:type="dxa"/>
            <w:vMerge/>
          </w:tcPr>
          <w:p w:rsidR="00317AB6" w:rsidRDefault="00317AB6"/>
        </w:tc>
        <w:tc>
          <w:tcPr>
            <w:tcW w:w="2358" w:type="dxa"/>
            <w:vMerge/>
          </w:tcPr>
          <w:p w:rsidR="00317AB6" w:rsidRDefault="00317AB6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  <w:p w:rsidR="005E6FF9" w:rsidRDefault="005E6FF9"/>
        </w:tc>
      </w:tr>
      <w:tr w:rsidR="00317AB6">
        <w:trPr>
          <w:trHeight w:val="400"/>
        </w:trPr>
        <w:tc>
          <w:tcPr>
            <w:tcW w:w="568" w:type="dxa"/>
            <w:vMerge/>
          </w:tcPr>
          <w:p w:rsidR="00317AB6" w:rsidRDefault="00317AB6"/>
        </w:tc>
        <w:tc>
          <w:tcPr>
            <w:tcW w:w="2902" w:type="dxa"/>
            <w:vMerge/>
          </w:tcPr>
          <w:p w:rsidR="00317AB6" w:rsidRDefault="00317AB6"/>
        </w:tc>
        <w:tc>
          <w:tcPr>
            <w:tcW w:w="1260" w:type="dxa"/>
            <w:vMerge/>
          </w:tcPr>
          <w:p w:rsidR="00317AB6" w:rsidRDefault="00317AB6"/>
        </w:tc>
        <w:tc>
          <w:tcPr>
            <w:tcW w:w="2358" w:type="dxa"/>
            <w:vMerge/>
          </w:tcPr>
          <w:p w:rsidR="00317AB6" w:rsidRDefault="00317AB6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1697,1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jc w:val="center"/>
            </w:pPr>
            <w:r>
              <w:t>1697,1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  <w:p w:rsidR="005E6FF9" w:rsidRDefault="005E6FF9"/>
        </w:tc>
      </w:tr>
      <w:tr w:rsidR="00317AB6">
        <w:trPr>
          <w:trHeight w:val="376"/>
        </w:trPr>
        <w:tc>
          <w:tcPr>
            <w:tcW w:w="568" w:type="dxa"/>
            <w:vMerge/>
          </w:tcPr>
          <w:p w:rsidR="00317AB6" w:rsidRDefault="00317AB6"/>
        </w:tc>
        <w:tc>
          <w:tcPr>
            <w:tcW w:w="2902" w:type="dxa"/>
            <w:vMerge/>
          </w:tcPr>
          <w:p w:rsidR="00317AB6" w:rsidRDefault="00317AB6"/>
        </w:tc>
        <w:tc>
          <w:tcPr>
            <w:tcW w:w="1260" w:type="dxa"/>
            <w:vMerge/>
          </w:tcPr>
          <w:p w:rsidR="00317AB6" w:rsidRDefault="00317AB6"/>
        </w:tc>
        <w:tc>
          <w:tcPr>
            <w:tcW w:w="2358" w:type="dxa"/>
            <w:vMerge/>
          </w:tcPr>
          <w:p w:rsidR="00317AB6" w:rsidRDefault="00317AB6"/>
        </w:tc>
        <w:tc>
          <w:tcPr>
            <w:tcW w:w="1418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607,4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7AB6" w:rsidRDefault="00317AB6">
            <w:pPr>
              <w:jc w:val="center"/>
            </w:pPr>
            <w:r>
              <w:t>607,4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  <w:p w:rsidR="005E6FF9" w:rsidRDefault="005E6FF9"/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902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Задача 3.2</w:t>
            </w:r>
          </w:p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Укрепление материально-технической базы де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ской школы искусств, подготовка проектно-сметных документов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2025 - 2027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МБУДО «КДШИ»  Алтайского края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38011,4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</w:pPr>
            <w:r>
              <w:t>505,0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</w:pPr>
            <w:r>
              <w:t>450,0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</w:pPr>
            <w:r>
              <w:t>38966,4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7252,7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8207,7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30758,7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30758,7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Мероприятие 3.2.1.</w:t>
            </w:r>
          </w:p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Централизованное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обретение музыкальных инструментов, оборуд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 и материалов для детской школы искусств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2025 - 2027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МБУДО «КДШИ»  Алтайского края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9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Мероприятие 3.2.2.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готовка проектно-сметных документов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2025 - 2027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МБУДО «КДШИ»  Алтайского края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1736,6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1951,6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1736,6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1951,6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Мероприятие 3.2.3.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полнение ремонтных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бот, закупка</w:t>
            </w:r>
          </w:p>
          <w:p w:rsidR="00317AB6" w:rsidRDefault="00317A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противопожарного об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рудования, антитеррор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стической защищенности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2025 - 2027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МБУДО «КДШИ»  Алтайского края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36084,8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36424,8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30758,7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30758,7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5326,1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5666,1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rPr>
                <w:color w:val="000000"/>
              </w:rPr>
            </w:pPr>
            <w:r>
              <w:rPr>
                <w:color w:val="000000"/>
              </w:rPr>
              <w:t>Задача 3.3</w:t>
            </w:r>
          </w:p>
          <w:p w:rsidR="00317AB6" w:rsidRDefault="00317AB6">
            <w:p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00000"/>
              </w:rPr>
              <w:t>Поддержка добровольч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ских (волонтерских)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ганизаций  в учрежден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ях культуры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2025 - 2027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«КИЦ»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</w:t>
            </w:r>
          </w:p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Алтайского края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  <w:p w:rsidR="005E6FF9" w:rsidRDefault="005E6FF9">
            <w:pPr>
              <w:jc w:val="center"/>
              <w:rPr>
                <w:color w:val="000000"/>
              </w:rPr>
            </w:pP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  <w:p w:rsidR="005E6FF9" w:rsidRDefault="005E6FF9">
            <w:pPr>
              <w:jc w:val="center"/>
              <w:rPr>
                <w:color w:val="000000"/>
              </w:rPr>
            </w:pP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городского поселения</w:t>
            </w:r>
          </w:p>
          <w:p w:rsidR="005E6FF9" w:rsidRDefault="005E6FF9">
            <w:pPr>
              <w:jc w:val="center"/>
              <w:rPr>
                <w:color w:val="000000"/>
              </w:rPr>
            </w:pP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902" w:type="dxa"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902" w:type="dxa"/>
            <w:vMerge w:val="restart"/>
          </w:tcPr>
          <w:p w:rsidR="00317AB6" w:rsidRDefault="00317AB6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 3.3.1.</w:t>
            </w:r>
          </w:p>
          <w:p w:rsidR="00317AB6" w:rsidRDefault="00317AB6">
            <w:p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00000"/>
              </w:rPr>
              <w:t>Реализация социокул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турных проектов</w:t>
            </w:r>
          </w:p>
        </w:tc>
        <w:tc>
          <w:tcPr>
            <w:tcW w:w="1260" w:type="dxa"/>
            <w:vMerge w:val="restart"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2025 - 2027</w:t>
            </w:r>
          </w:p>
        </w:tc>
        <w:tc>
          <w:tcPr>
            <w:tcW w:w="2358" w:type="dxa"/>
            <w:vMerge w:val="restart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«КИЦ»</w:t>
            </w:r>
          </w:p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Каменского района</w:t>
            </w:r>
          </w:p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Алтайского края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2902" w:type="dxa"/>
            <w:vMerge/>
          </w:tcPr>
          <w:p w:rsidR="00317AB6" w:rsidRDefault="00317AB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17AB6" w:rsidRDefault="00317A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районный бюджет</w:t>
            </w:r>
          </w:p>
        </w:tc>
      </w:tr>
      <w:tr w:rsidR="0031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7088" w:type="dxa"/>
            <w:gridSpan w:val="4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418" w:type="dxa"/>
          </w:tcPr>
          <w:p w:rsidR="00317AB6" w:rsidRDefault="00317A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40146,9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</w:pPr>
            <w:r>
              <w:t>10920,6</w:t>
            </w:r>
          </w:p>
        </w:tc>
        <w:tc>
          <w:tcPr>
            <w:tcW w:w="1276" w:type="dxa"/>
          </w:tcPr>
          <w:p w:rsidR="00317AB6" w:rsidRDefault="00317AB6">
            <w:pPr>
              <w:jc w:val="center"/>
            </w:pPr>
            <w:r>
              <w:t>2343,0</w:t>
            </w:r>
          </w:p>
        </w:tc>
        <w:tc>
          <w:tcPr>
            <w:tcW w:w="1417" w:type="dxa"/>
          </w:tcPr>
          <w:p w:rsidR="00317AB6" w:rsidRDefault="00317AB6">
            <w:pPr>
              <w:jc w:val="center"/>
            </w:pPr>
            <w:r>
              <w:t>53410,5</w:t>
            </w:r>
          </w:p>
        </w:tc>
        <w:tc>
          <w:tcPr>
            <w:tcW w:w="2268" w:type="dxa"/>
          </w:tcPr>
          <w:p w:rsidR="00317AB6" w:rsidRDefault="00317AB6">
            <w:pPr>
              <w:jc w:val="center"/>
            </w:pPr>
          </w:p>
        </w:tc>
      </w:tr>
    </w:tbl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5E6FF9" w:rsidRDefault="005E6FF9">
      <w:pPr>
        <w:ind w:left="7938"/>
        <w:jc w:val="both"/>
        <w:rPr>
          <w:color w:val="000000"/>
          <w:sz w:val="28"/>
          <w:szCs w:val="28"/>
        </w:rPr>
      </w:pPr>
    </w:p>
    <w:p w:rsidR="00317AB6" w:rsidRDefault="00317AB6">
      <w:pPr>
        <w:ind w:left="79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ПРИЛОЖЕНИЕ 2 к муниципальной программе </w:t>
      </w:r>
    </w:p>
    <w:p w:rsidR="00317AB6" w:rsidRDefault="00317AB6">
      <w:pPr>
        <w:tabs>
          <w:tab w:val="left" w:pos="8820"/>
          <w:tab w:val="center" w:pos="11254"/>
        </w:tabs>
        <w:ind w:left="793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«Культура Каменского района Алтайского края»</w:t>
      </w:r>
    </w:p>
    <w:p w:rsidR="00317AB6" w:rsidRDefault="00317AB6">
      <w:pPr>
        <w:jc w:val="center"/>
        <w:rPr>
          <w:color w:val="000000"/>
          <w:sz w:val="28"/>
          <w:szCs w:val="28"/>
        </w:rPr>
      </w:pPr>
    </w:p>
    <w:p w:rsidR="00317AB6" w:rsidRDefault="00317AB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финансовых ресурсов, </w:t>
      </w:r>
    </w:p>
    <w:p w:rsidR="00317AB6" w:rsidRDefault="00317AB6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необходимых</w:t>
      </w:r>
      <w:proofErr w:type="gramEnd"/>
      <w:r>
        <w:rPr>
          <w:color w:val="000000"/>
          <w:sz w:val="28"/>
          <w:szCs w:val="28"/>
        </w:rPr>
        <w:t xml:space="preserve"> для реализации муниципальной программы</w:t>
      </w:r>
    </w:p>
    <w:p w:rsidR="00317AB6" w:rsidRDefault="00317AB6">
      <w:pPr>
        <w:jc w:val="center"/>
        <w:rPr>
          <w:color w:val="000000"/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1944"/>
        <w:gridCol w:w="1985"/>
        <w:gridCol w:w="1984"/>
        <w:gridCol w:w="3969"/>
      </w:tblGrid>
      <w:tr w:rsidR="00317AB6">
        <w:trPr>
          <w:cantSplit/>
          <w:trHeight w:val="240"/>
        </w:trPr>
        <w:tc>
          <w:tcPr>
            <w:tcW w:w="4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Источники и направления </w:t>
            </w:r>
          </w:p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9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расходов, тыс. рублей</w:t>
            </w:r>
          </w:p>
        </w:tc>
      </w:tr>
      <w:tr w:rsidR="00317AB6">
        <w:trPr>
          <w:cantSplit/>
          <w:trHeight w:val="600"/>
        </w:trPr>
        <w:tc>
          <w:tcPr>
            <w:tcW w:w="48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317AB6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17AB6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40146,9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53410,5</w:t>
            </w:r>
          </w:p>
        </w:tc>
      </w:tr>
      <w:tr w:rsidR="00317AB6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AB6">
        <w:trPr>
          <w:cantSplit/>
          <w:trHeight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районного бюджета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8935,7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2277,6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2143,0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13356,3</w:t>
            </w:r>
          </w:p>
        </w:tc>
      </w:tr>
      <w:tr w:rsidR="00317AB6">
        <w:trPr>
          <w:cantSplit/>
          <w:trHeight w:val="27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4123,4</w:t>
            </w:r>
          </w:p>
        </w:tc>
      </w:tr>
      <w:tr w:rsidR="00317AB6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AB6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AB6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районного бюджета 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AB6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AB6">
        <w:trPr>
          <w:cantSplit/>
          <w:trHeight w:val="70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краевого бюджета (на условиях софина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сирования)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30761,2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1729,3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32490,5</w:t>
            </w:r>
          </w:p>
        </w:tc>
      </w:tr>
      <w:tr w:rsidR="00317AB6">
        <w:trPr>
          <w:cantSplit/>
          <w:trHeight w:val="39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федерального бюджета (на условиях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AB6" w:rsidRDefault="00317AB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3440,3</w:t>
            </w:r>
          </w:p>
        </w:tc>
      </w:tr>
    </w:tbl>
    <w:p w:rsidR="00317AB6" w:rsidRDefault="00317AB6">
      <w:pPr>
        <w:rPr>
          <w:color w:val="000000"/>
          <w:sz w:val="28"/>
          <w:szCs w:val="28"/>
        </w:rPr>
      </w:pPr>
    </w:p>
    <w:p w:rsidR="00317AB6" w:rsidRDefault="00317AB6">
      <w:pPr>
        <w:jc w:val="right"/>
        <w:rPr>
          <w:color w:val="000000"/>
        </w:rPr>
      </w:pPr>
    </w:p>
    <w:p w:rsidR="00317AB6" w:rsidRDefault="00317AB6">
      <w:pPr>
        <w:ind w:left="793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</w:t>
      </w:r>
    </w:p>
    <w:p w:rsidR="00317AB6" w:rsidRDefault="00317AB6">
      <w:pPr>
        <w:jc w:val="right"/>
        <w:rPr>
          <w:color w:val="000000"/>
        </w:rPr>
      </w:pPr>
    </w:p>
    <w:p w:rsidR="00317AB6" w:rsidRDefault="00317AB6">
      <w:pPr>
        <w:jc w:val="right"/>
        <w:rPr>
          <w:color w:val="000000"/>
        </w:rPr>
      </w:pPr>
    </w:p>
    <w:p w:rsidR="00317AB6" w:rsidRDefault="00317AB6">
      <w:pPr>
        <w:jc w:val="right"/>
        <w:rPr>
          <w:color w:val="000000"/>
        </w:rPr>
      </w:pPr>
    </w:p>
    <w:p w:rsidR="00317AB6" w:rsidRDefault="00317AB6">
      <w:pPr>
        <w:jc w:val="right"/>
        <w:rPr>
          <w:color w:val="000000"/>
        </w:rPr>
      </w:pPr>
    </w:p>
    <w:p w:rsidR="00317AB6" w:rsidRDefault="00317AB6">
      <w:pPr>
        <w:jc w:val="right"/>
        <w:rPr>
          <w:color w:val="000000"/>
        </w:rPr>
      </w:pPr>
    </w:p>
    <w:sectPr w:rsidR="00317AB6">
      <w:headerReference w:type="default" r:id="rId9"/>
      <w:pgSz w:w="16838" w:h="11906" w:orient="landscape"/>
      <w:pgMar w:top="1134" w:right="567" w:bottom="1134" w:left="1701" w:header="709" w:footer="709" w:gutter="0"/>
      <w:pgNumType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B65" w:rsidRDefault="00890B65">
      <w:r>
        <w:separator/>
      </w:r>
    </w:p>
  </w:endnote>
  <w:endnote w:type="continuationSeparator" w:id="0">
    <w:p w:rsidR="00890B65" w:rsidRDefault="00890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B65" w:rsidRDefault="00890B65">
      <w:r>
        <w:separator/>
      </w:r>
    </w:p>
  </w:footnote>
  <w:footnote w:type="continuationSeparator" w:id="0">
    <w:p w:rsidR="00890B65" w:rsidRDefault="00890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AB6" w:rsidRDefault="00317AB6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lang w:val="ru-RU" w:eastAsia="ru-RU"/>
      </w:rPr>
      <w:t>10</w:t>
    </w:r>
    <w:r>
      <w:rPr>
        <w:rStyle w:val="a3"/>
      </w:rPr>
      <w:fldChar w:fldCharType="end"/>
    </w:r>
  </w:p>
  <w:p w:rsidR="00317AB6" w:rsidRDefault="00317AB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AB6" w:rsidRDefault="00317AB6">
    <w:pPr>
      <w:pStyle w:val="a7"/>
      <w:jc w:val="center"/>
    </w:pPr>
    <w:fldSimple w:instr="PAGE   \* MERGEFORMAT">
      <w:r w:rsidR="00293D4A">
        <w:rPr>
          <w:noProof/>
          <w:lang w:eastAsia="ru-RU"/>
        </w:rPr>
        <w:t>2</w:t>
      </w:r>
    </w:fldSimple>
  </w:p>
  <w:p w:rsidR="00317AB6" w:rsidRDefault="00317AB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AB6" w:rsidRDefault="00317AB6">
    <w:pPr>
      <w:pStyle w:val="a7"/>
      <w:jc w:val="center"/>
    </w:pPr>
  </w:p>
  <w:p w:rsidR="00317AB6" w:rsidRDefault="00317AB6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AB6" w:rsidRDefault="00317AB6">
    <w:pPr>
      <w:pStyle w:val="a7"/>
      <w:jc w:val="center"/>
    </w:pPr>
    <w:fldSimple w:instr="PAGE   \* MERGEFORMAT">
      <w:r w:rsidR="00293D4A">
        <w:rPr>
          <w:noProof/>
          <w:lang w:eastAsia="ru-RU"/>
        </w:rPr>
        <w:t>12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6C5"/>
    <w:rsid w:val="00001189"/>
    <w:rsid w:val="00005D7F"/>
    <w:rsid w:val="00010148"/>
    <w:rsid w:val="000144CE"/>
    <w:rsid w:val="0001686C"/>
    <w:rsid w:val="00016BF6"/>
    <w:rsid w:val="00023FA7"/>
    <w:rsid w:val="00025A9C"/>
    <w:rsid w:val="0002629B"/>
    <w:rsid w:val="00034F00"/>
    <w:rsid w:val="00036D54"/>
    <w:rsid w:val="00037366"/>
    <w:rsid w:val="00040911"/>
    <w:rsid w:val="00041A9A"/>
    <w:rsid w:val="00047318"/>
    <w:rsid w:val="0005125A"/>
    <w:rsid w:val="0005630A"/>
    <w:rsid w:val="00061EC1"/>
    <w:rsid w:val="00070902"/>
    <w:rsid w:val="000731EE"/>
    <w:rsid w:val="00074131"/>
    <w:rsid w:val="00074675"/>
    <w:rsid w:val="00076CBD"/>
    <w:rsid w:val="00077E01"/>
    <w:rsid w:val="00080327"/>
    <w:rsid w:val="00085D12"/>
    <w:rsid w:val="000908AB"/>
    <w:rsid w:val="00094882"/>
    <w:rsid w:val="0009504B"/>
    <w:rsid w:val="00095FBB"/>
    <w:rsid w:val="000973B7"/>
    <w:rsid w:val="000A20DE"/>
    <w:rsid w:val="000A2947"/>
    <w:rsid w:val="000A2B06"/>
    <w:rsid w:val="000A724B"/>
    <w:rsid w:val="000A7C6F"/>
    <w:rsid w:val="000B0B37"/>
    <w:rsid w:val="000B5143"/>
    <w:rsid w:val="000C026D"/>
    <w:rsid w:val="000C451B"/>
    <w:rsid w:val="000C5035"/>
    <w:rsid w:val="000C7685"/>
    <w:rsid w:val="000D1800"/>
    <w:rsid w:val="000D3804"/>
    <w:rsid w:val="000D634A"/>
    <w:rsid w:val="000E0864"/>
    <w:rsid w:val="000E1785"/>
    <w:rsid w:val="000E18E8"/>
    <w:rsid w:val="000E1F06"/>
    <w:rsid w:val="000E4AB7"/>
    <w:rsid w:val="000E4B93"/>
    <w:rsid w:val="000E5FD5"/>
    <w:rsid w:val="000F4A9A"/>
    <w:rsid w:val="000F6B15"/>
    <w:rsid w:val="000F76C8"/>
    <w:rsid w:val="00101A75"/>
    <w:rsid w:val="00104CE1"/>
    <w:rsid w:val="00104E61"/>
    <w:rsid w:val="00110BF7"/>
    <w:rsid w:val="00112814"/>
    <w:rsid w:val="00113B20"/>
    <w:rsid w:val="00117BB4"/>
    <w:rsid w:val="001201B3"/>
    <w:rsid w:val="001218A5"/>
    <w:rsid w:val="001229BE"/>
    <w:rsid w:val="00130F06"/>
    <w:rsid w:val="00134DDD"/>
    <w:rsid w:val="0015049E"/>
    <w:rsid w:val="00154A22"/>
    <w:rsid w:val="00160791"/>
    <w:rsid w:val="00167958"/>
    <w:rsid w:val="00170447"/>
    <w:rsid w:val="00170C12"/>
    <w:rsid w:val="00176A58"/>
    <w:rsid w:val="00180BC3"/>
    <w:rsid w:val="00184615"/>
    <w:rsid w:val="001929AE"/>
    <w:rsid w:val="00197EDD"/>
    <w:rsid w:val="001A3BA5"/>
    <w:rsid w:val="001A5827"/>
    <w:rsid w:val="001A5843"/>
    <w:rsid w:val="001A72BA"/>
    <w:rsid w:val="001B1B93"/>
    <w:rsid w:val="001B3111"/>
    <w:rsid w:val="001B77BB"/>
    <w:rsid w:val="001B798F"/>
    <w:rsid w:val="001D677D"/>
    <w:rsid w:val="001E0594"/>
    <w:rsid w:val="001E7F18"/>
    <w:rsid w:val="001F16F3"/>
    <w:rsid w:val="001F3044"/>
    <w:rsid w:val="001F30BB"/>
    <w:rsid w:val="001F382E"/>
    <w:rsid w:val="001F4694"/>
    <w:rsid w:val="00203E43"/>
    <w:rsid w:val="002075A7"/>
    <w:rsid w:val="00212870"/>
    <w:rsid w:val="00215312"/>
    <w:rsid w:val="00217807"/>
    <w:rsid w:val="00222E18"/>
    <w:rsid w:val="002233A9"/>
    <w:rsid w:val="00231EE1"/>
    <w:rsid w:val="00235124"/>
    <w:rsid w:val="00237D85"/>
    <w:rsid w:val="00241AF7"/>
    <w:rsid w:val="00242431"/>
    <w:rsid w:val="00246C62"/>
    <w:rsid w:val="00250C06"/>
    <w:rsid w:val="002512BB"/>
    <w:rsid w:val="00261274"/>
    <w:rsid w:val="00262CE5"/>
    <w:rsid w:val="002738FB"/>
    <w:rsid w:val="00274F47"/>
    <w:rsid w:val="00280E00"/>
    <w:rsid w:val="0028247E"/>
    <w:rsid w:val="00286014"/>
    <w:rsid w:val="00287EA3"/>
    <w:rsid w:val="0029287B"/>
    <w:rsid w:val="00293D4A"/>
    <w:rsid w:val="00294F72"/>
    <w:rsid w:val="00296B7C"/>
    <w:rsid w:val="002A00D4"/>
    <w:rsid w:val="002A1535"/>
    <w:rsid w:val="002A2C31"/>
    <w:rsid w:val="002A3458"/>
    <w:rsid w:val="002A6813"/>
    <w:rsid w:val="002A6C74"/>
    <w:rsid w:val="002B1389"/>
    <w:rsid w:val="002B1815"/>
    <w:rsid w:val="002B2476"/>
    <w:rsid w:val="002B28CB"/>
    <w:rsid w:val="002B2E00"/>
    <w:rsid w:val="002C1416"/>
    <w:rsid w:val="002C5EC5"/>
    <w:rsid w:val="002D4B9F"/>
    <w:rsid w:val="002D548E"/>
    <w:rsid w:val="002D5723"/>
    <w:rsid w:val="002D5A6D"/>
    <w:rsid w:val="002D6398"/>
    <w:rsid w:val="002E232D"/>
    <w:rsid w:val="002E3934"/>
    <w:rsid w:val="002E52BE"/>
    <w:rsid w:val="002E7A87"/>
    <w:rsid w:val="002F3147"/>
    <w:rsid w:val="003011CB"/>
    <w:rsid w:val="00301550"/>
    <w:rsid w:val="00305914"/>
    <w:rsid w:val="00312562"/>
    <w:rsid w:val="0031607C"/>
    <w:rsid w:val="003164F5"/>
    <w:rsid w:val="00316D6C"/>
    <w:rsid w:val="00317AB6"/>
    <w:rsid w:val="003200F3"/>
    <w:rsid w:val="00323D5B"/>
    <w:rsid w:val="00324013"/>
    <w:rsid w:val="003246E0"/>
    <w:rsid w:val="003269AB"/>
    <w:rsid w:val="00333808"/>
    <w:rsid w:val="00343225"/>
    <w:rsid w:val="0034696E"/>
    <w:rsid w:val="00347306"/>
    <w:rsid w:val="0035071B"/>
    <w:rsid w:val="00351E56"/>
    <w:rsid w:val="00354DB4"/>
    <w:rsid w:val="003642B0"/>
    <w:rsid w:val="003711C2"/>
    <w:rsid w:val="0038241C"/>
    <w:rsid w:val="00383402"/>
    <w:rsid w:val="003839A4"/>
    <w:rsid w:val="00384F95"/>
    <w:rsid w:val="00391337"/>
    <w:rsid w:val="0039723A"/>
    <w:rsid w:val="00397C01"/>
    <w:rsid w:val="003A1CC2"/>
    <w:rsid w:val="003A51FE"/>
    <w:rsid w:val="003A5553"/>
    <w:rsid w:val="003A56C8"/>
    <w:rsid w:val="003B1BF8"/>
    <w:rsid w:val="003C49D0"/>
    <w:rsid w:val="003C5774"/>
    <w:rsid w:val="003C663B"/>
    <w:rsid w:val="003C7749"/>
    <w:rsid w:val="003D2852"/>
    <w:rsid w:val="003E1A3A"/>
    <w:rsid w:val="003E653D"/>
    <w:rsid w:val="003F0D66"/>
    <w:rsid w:val="003F4167"/>
    <w:rsid w:val="003F7CDC"/>
    <w:rsid w:val="00401A06"/>
    <w:rsid w:val="0041039C"/>
    <w:rsid w:val="00410ACF"/>
    <w:rsid w:val="00411D92"/>
    <w:rsid w:val="00414B33"/>
    <w:rsid w:val="00421827"/>
    <w:rsid w:val="004223AF"/>
    <w:rsid w:val="004229CF"/>
    <w:rsid w:val="00423508"/>
    <w:rsid w:val="00423B8B"/>
    <w:rsid w:val="00423D09"/>
    <w:rsid w:val="00425ACB"/>
    <w:rsid w:val="0042641E"/>
    <w:rsid w:val="0043042A"/>
    <w:rsid w:val="00431256"/>
    <w:rsid w:val="00431E18"/>
    <w:rsid w:val="00432D7C"/>
    <w:rsid w:val="00434E60"/>
    <w:rsid w:val="00441F35"/>
    <w:rsid w:val="004437B3"/>
    <w:rsid w:val="004440D4"/>
    <w:rsid w:val="00445328"/>
    <w:rsid w:val="00445EEA"/>
    <w:rsid w:val="00446705"/>
    <w:rsid w:val="004507AD"/>
    <w:rsid w:val="00454B49"/>
    <w:rsid w:val="00454D22"/>
    <w:rsid w:val="004574D7"/>
    <w:rsid w:val="004643DE"/>
    <w:rsid w:val="004658B0"/>
    <w:rsid w:val="00467BFF"/>
    <w:rsid w:val="0047328B"/>
    <w:rsid w:val="00474045"/>
    <w:rsid w:val="004764CF"/>
    <w:rsid w:val="00476813"/>
    <w:rsid w:val="004810D3"/>
    <w:rsid w:val="004836CC"/>
    <w:rsid w:val="00484F03"/>
    <w:rsid w:val="0048506D"/>
    <w:rsid w:val="00491996"/>
    <w:rsid w:val="00497588"/>
    <w:rsid w:val="00497D49"/>
    <w:rsid w:val="00497DC8"/>
    <w:rsid w:val="004A2F65"/>
    <w:rsid w:val="004B6870"/>
    <w:rsid w:val="004C0DE2"/>
    <w:rsid w:val="004C156E"/>
    <w:rsid w:val="004D0989"/>
    <w:rsid w:val="004D0DF7"/>
    <w:rsid w:val="004D1960"/>
    <w:rsid w:val="004D1E68"/>
    <w:rsid w:val="004E3640"/>
    <w:rsid w:val="004E59FA"/>
    <w:rsid w:val="004E6D1A"/>
    <w:rsid w:val="004F5FE8"/>
    <w:rsid w:val="004F6415"/>
    <w:rsid w:val="004F6F36"/>
    <w:rsid w:val="005020A0"/>
    <w:rsid w:val="005043E4"/>
    <w:rsid w:val="005212B9"/>
    <w:rsid w:val="005247F5"/>
    <w:rsid w:val="005269EC"/>
    <w:rsid w:val="005356CD"/>
    <w:rsid w:val="005365EF"/>
    <w:rsid w:val="00537391"/>
    <w:rsid w:val="005417F5"/>
    <w:rsid w:val="00545818"/>
    <w:rsid w:val="00550214"/>
    <w:rsid w:val="00556161"/>
    <w:rsid w:val="00556372"/>
    <w:rsid w:val="005628B1"/>
    <w:rsid w:val="00564389"/>
    <w:rsid w:val="005702BD"/>
    <w:rsid w:val="00571665"/>
    <w:rsid w:val="0057336E"/>
    <w:rsid w:val="00576052"/>
    <w:rsid w:val="00576312"/>
    <w:rsid w:val="00577311"/>
    <w:rsid w:val="00590984"/>
    <w:rsid w:val="00590B8A"/>
    <w:rsid w:val="00596A39"/>
    <w:rsid w:val="00596C73"/>
    <w:rsid w:val="005A2134"/>
    <w:rsid w:val="005A3F3D"/>
    <w:rsid w:val="005A71AF"/>
    <w:rsid w:val="005B4E2B"/>
    <w:rsid w:val="005C0C0E"/>
    <w:rsid w:val="005C2597"/>
    <w:rsid w:val="005C27DC"/>
    <w:rsid w:val="005C5B64"/>
    <w:rsid w:val="005C7590"/>
    <w:rsid w:val="005D1E11"/>
    <w:rsid w:val="005D473D"/>
    <w:rsid w:val="005E2BEE"/>
    <w:rsid w:val="005E51EF"/>
    <w:rsid w:val="005E6FF9"/>
    <w:rsid w:val="005E74B1"/>
    <w:rsid w:val="005F1A35"/>
    <w:rsid w:val="005F3D36"/>
    <w:rsid w:val="005F4D82"/>
    <w:rsid w:val="0060409B"/>
    <w:rsid w:val="00604690"/>
    <w:rsid w:val="006048AC"/>
    <w:rsid w:val="006050D5"/>
    <w:rsid w:val="00606199"/>
    <w:rsid w:val="006114EF"/>
    <w:rsid w:val="006115AA"/>
    <w:rsid w:val="00612053"/>
    <w:rsid w:val="0061636C"/>
    <w:rsid w:val="00620AB5"/>
    <w:rsid w:val="0062162C"/>
    <w:rsid w:val="006235BC"/>
    <w:rsid w:val="006249E6"/>
    <w:rsid w:val="00627327"/>
    <w:rsid w:val="0063357D"/>
    <w:rsid w:val="006375D2"/>
    <w:rsid w:val="00650AE3"/>
    <w:rsid w:val="006574C5"/>
    <w:rsid w:val="00662022"/>
    <w:rsid w:val="006629A0"/>
    <w:rsid w:val="00663360"/>
    <w:rsid w:val="006633A9"/>
    <w:rsid w:val="006635A4"/>
    <w:rsid w:val="0066513F"/>
    <w:rsid w:val="0067075B"/>
    <w:rsid w:val="00670B13"/>
    <w:rsid w:val="006732D9"/>
    <w:rsid w:val="00674371"/>
    <w:rsid w:val="00676B55"/>
    <w:rsid w:val="00677DC6"/>
    <w:rsid w:val="00683722"/>
    <w:rsid w:val="00683B22"/>
    <w:rsid w:val="00683D5D"/>
    <w:rsid w:val="0068480E"/>
    <w:rsid w:val="00690EF3"/>
    <w:rsid w:val="00692ADE"/>
    <w:rsid w:val="006A0B45"/>
    <w:rsid w:val="006A3275"/>
    <w:rsid w:val="006A469A"/>
    <w:rsid w:val="006A49D0"/>
    <w:rsid w:val="006A635C"/>
    <w:rsid w:val="006B2F54"/>
    <w:rsid w:val="006B3242"/>
    <w:rsid w:val="006B4AF0"/>
    <w:rsid w:val="006B527E"/>
    <w:rsid w:val="006B58A4"/>
    <w:rsid w:val="006B5C35"/>
    <w:rsid w:val="006B63E9"/>
    <w:rsid w:val="006B6A3C"/>
    <w:rsid w:val="006B7F4E"/>
    <w:rsid w:val="006C40F2"/>
    <w:rsid w:val="006C6251"/>
    <w:rsid w:val="006C73EE"/>
    <w:rsid w:val="006D09B8"/>
    <w:rsid w:val="006E4964"/>
    <w:rsid w:val="006F282B"/>
    <w:rsid w:val="00703683"/>
    <w:rsid w:val="007040E8"/>
    <w:rsid w:val="00712764"/>
    <w:rsid w:val="00723713"/>
    <w:rsid w:val="00731509"/>
    <w:rsid w:val="0073215F"/>
    <w:rsid w:val="00732364"/>
    <w:rsid w:val="00735A8C"/>
    <w:rsid w:val="007401AB"/>
    <w:rsid w:val="0075453D"/>
    <w:rsid w:val="0075683A"/>
    <w:rsid w:val="007577E8"/>
    <w:rsid w:val="00757C5B"/>
    <w:rsid w:val="0076730D"/>
    <w:rsid w:val="007759C3"/>
    <w:rsid w:val="0078035D"/>
    <w:rsid w:val="007832C7"/>
    <w:rsid w:val="00790FBB"/>
    <w:rsid w:val="00795B60"/>
    <w:rsid w:val="007A0174"/>
    <w:rsid w:val="007A3F55"/>
    <w:rsid w:val="007A5AC3"/>
    <w:rsid w:val="007C035C"/>
    <w:rsid w:val="007C137C"/>
    <w:rsid w:val="007C51BA"/>
    <w:rsid w:val="007C539C"/>
    <w:rsid w:val="007C6DF0"/>
    <w:rsid w:val="007D3F7E"/>
    <w:rsid w:val="007D4211"/>
    <w:rsid w:val="007D516C"/>
    <w:rsid w:val="007E02C1"/>
    <w:rsid w:val="007E1376"/>
    <w:rsid w:val="007E1BED"/>
    <w:rsid w:val="007E213B"/>
    <w:rsid w:val="007E252E"/>
    <w:rsid w:val="007E2A35"/>
    <w:rsid w:val="007E3C62"/>
    <w:rsid w:val="007E6CD8"/>
    <w:rsid w:val="007E7B84"/>
    <w:rsid w:val="007F0CCE"/>
    <w:rsid w:val="007F5AFF"/>
    <w:rsid w:val="00801222"/>
    <w:rsid w:val="00801433"/>
    <w:rsid w:val="008037D4"/>
    <w:rsid w:val="00811DAF"/>
    <w:rsid w:val="00813D3F"/>
    <w:rsid w:val="00815AD9"/>
    <w:rsid w:val="00816FE0"/>
    <w:rsid w:val="0081714A"/>
    <w:rsid w:val="00817B86"/>
    <w:rsid w:val="00827400"/>
    <w:rsid w:val="00827F6E"/>
    <w:rsid w:val="00833CC8"/>
    <w:rsid w:val="00837F53"/>
    <w:rsid w:val="0084089C"/>
    <w:rsid w:val="00841606"/>
    <w:rsid w:val="00843924"/>
    <w:rsid w:val="00846810"/>
    <w:rsid w:val="008474D8"/>
    <w:rsid w:val="00861AAC"/>
    <w:rsid w:val="00863579"/>
    <w:rsid w:val="00864CE5"/>
    <w:rsid w:val="0086514D"/>
    <w:rsid w:val="008674F7"/>
    <w:rsid w:val="00870371"/>
    <w:rsid w:val="00872949"/>
    <w:rsid w:val="008807E9"/>
    <w:rsid w:val="00881BE8"/>
    <w:rsid w:val="0088253E"/>
    <w:rsid w:val="0088710F"/>
    <w:rsid w:val="00890B65"/>
    <w:rsid w:val="00896E6D"/>
    <w:rsid w:val="00897AA6"/>
    <w:rsid w:val="008A4E7C"/>
    <w:rsid w:val="008A6069"/>
    <w:rsid w:val="008B01A4"/>
    <w:rsid w:val="008B02A0"/>
    <w:rsid w:val="008B3EB9"/>
    <w:rsid w:val="008D06C6"/>
    <w:rsid w:val="008D1C44"/>
    <w:rsid w:val="008D5E8F"/>
    <w:rsid w:val="008E1678"/>
    <w:rsid w:val="008E5D33"/>
    <w:rsid w:val="008E7AE3"/>
    <w:rsid w:val="00901A8E"/>
    <w:rsid w:val="00912DBF"/>
    <w:rsid w:val="0091325A"/>
    <w:rsid w:val="00916089"/>
    <w:rsid w:val="0091637E"/>
    <w:rsid w:val="009168E8"/>
    <w:rsid w:val="009219B8"/>
    <w:rsid w:val="009261B1"/>
    <w:rsid w:val="0092765B"/>
    <w:rsid w:val="0093390F"/>
    <w:rsid w:val="00943846"/>
    <w:rsid w:val="00944941"/>
    <w:rsid w:val="00944A86"/>
    <w:rsid w:val="00947C75"/>
    <w:rsid w:val="0095151D"/>
    <w:rsid w:val="00953F3D"/>
    <w:rsid w:val="00954DE1"/>
    <w:rsid w:val="0095611D"/>
    <w:rsid w:val="00963C7F"/>
    <w:rsid w:val="00963E9A"/>
    <w:rsid w:val="009656F9"/>
    <w:rsid w:val="00971457"/>
    <w:rsid w:val="00971B75"/>
    <w:rsid w:val="0097365E"/>
    <w:rsid w:val="00975323"/>
    <w:rsid w:val="00982D37"/>
    <w:rsid w:val="0098385B"/>
    <w:rsid w:val="0098445C"/>
    <w:rsid w:val="00986863"/>
    <w:rsid w:val="00991ACC"/>
    <w:rsid w:val="00992376"/>
    <w:rsid w:val="009940C6"/>
    <w:rsid w:val="00997686"/>
    <w:rsid w:val="009A2C48"/>
    <w:rsid w:val="009B0651"/>
    <w:rsid w:val="009B4E25"/>
    <w:rsid w:val="009B7DFB"/>
    <w:rsid w:val="009C005E"/>
    <w:rsid w:val="009C2696"/>
    <w:rsid w:val="009C3221"/>
    <w:rsid w:val="009C493E"/>
    <w:rsid w:val="009D3C6C"/>
    <w:rsid w:val="009D44B9"/>
    <w:rsid w:val="009D4BDA"/>
    <w:rsid w:val="009D4D6C"/>
    <w:rsid w:val="009D5111"/>
    <w:rsid w:val="009D7E4E"/>
    <w:rsid w:val="009E15AD"/>
    <w:rsid w:val="009E1AA6"/>
    <w:rsid w:val="009E372A"/>
    <w:rsid w:val="009E696A"/>
    <w:rsid w:val="009F5E7A"/>
    <w:rsid w:val="00A02F21"/>
    <w:rsid w:val="00A04C2E"/>
    <w:rsid w:val="00A06CD5"/>
    <w:rsid w:val="00A07C98"/>
    <w:rsid w:val="00A11D35"/>
    <w:rsid w:val="00A13339"/>
    <w:rsid w:val="00A1480B"/>
    <w:rsid w:val="00A14A43"/>
    <w:rsid w:val="00A246C8"/>
    <w:rsid w:val="00A323F5"/>
    <w:rsid w:val="00A32C6C"/>
    <w:rsid w:val="00A359CF"/>
    <w:rsid w:val="00A40CBE"/>
    <w:rsid w:val="00A4106B"/>
    <w:rsid w:val="00A41459"/>
    <w:rsid w:val="00A41909"/>
    <w:rsid w:val="00A4265E"/>
    <w:rsid w:val="00A447E0"/>
    <w:rsid w:val="00A510AE"/>
    <w:rsid w:val="00A56A4F"/>
    <w:rsid w:val="00A60141"/>
    <w:rsid w:val="00A60CD5"/>
    <w:rsid w:val="00A631F6"/>
    <w:rsid w:val="00A82582"/>
    <w:rsid w:val="00A82A63"/>
    <w:rsid w:val="00A82F5D"/>
    <w:rsid w:val="00A83FB4"/>
    <w:rsid w:val="00A8536C"/>
    <w:rsid w:val="00A86209"/>
    <w:rsid w:val="00A8646C"/>
    <w:rsid w:val="00A91583"/>
    <w:rsid w:val="00A9217E"/>
    <w:rsid w:val="00A941CF"/>
    <w:rsid w:val="00A96F51"/>
    <w:rsid w:val="00AA623B"/>
    <w:rsid w:val="00AA6493"/>
    <w:rsid w:val="00AB2CD9"/>
    <w:rsid w:val="00AB5826"/>
    <w:rsid w:val="00AC094A"/>
    <w:rsid w:val="00AC32F5"/>
    <w:rsid w:val="00AC7E62"/>
    <w:rsid w:val="00AD68B2"/>
    <w:rsid w:val="00AD6B2F"/>
    <w:rsid w:val="00AE276F"/>
    <w:rsid w:val="00AE315F"/>
    <w:rsid w:val="00B0021D"/>
    <w:rsid w:val="00B00C4C"/>
    <w:rsid w:val="00B01002"/>
    <w:rsid w:val="00B01040"/>
    <w:rsid w:val="00B04E88"/>
    <w:rsid w:val="00B051BB"/>
    <w:rsid w:val="00B120E9"/>
    <w:rsid w:val="00B1717C"/>
    <w:rsid w:val="00B217F8"/>
    <w:rsid w:val="00B22848"/>
    <w:rsid w:val="00B24EB0"/>
    <w:rsid w:val="00B25B31"/>
    <w:rsid w:val="00B27FFE"/>
    <w:rsid w:val="00B30938"/>
    <w:rsid w:val="00B32A59"/>
    <w:rsid w:val="00B33537"/>
    <w:rsid w:val="00B34BB9"/>
    <w:rsid w:val="00B360A8"/>
    <w:rsid w:val="00B37F3F"/>
    <w:rsid w:val="00B4207A"/>
    <w:rsid w:val="00B420D8"/>
    <w:rsid w:val="00B43378"/>
    <w:rsid w:val="00B45637"/>
    <w:rsid w:val="00B5236A"/>
    <w:rsid w:val="00B557A8"/>
    <w:rsid w:val="00B56D40"/>
    <w:rsid w:val="00B57D82"/>
    <w:rsid w:val="00B60198"/>
    <w:rsid w:val="00B60A26"/>
    <w:rsid w:val="00B65EDA"/>
    <w:rsid w:val="00B67F96"/>
    <w:rsid w:val="00B70674"/>
    <w:rsid w:val="00B8134A"/>
    <w:rsid w:val="00B81359"/>
    <w:rsid w:val="00B84CBC"/>
    <w:rsid w:val="00B858B3"/>
    <w:rsid w:val="00B95E30"/>
    <w:rsid w:val="00BA2113"/>
    <w:rsid w:val="00BA2A63"/>
    <w:rsid w:val="00BA45D9"/>
    <w:rsid w:val="00BA666E"/>
    <w:rsid w:val="00BA7F15"/>
    <w:rsid w:val="00BB64BC"/>
    <w:rsid w:val="00BD4889"/>
    <w:rsid w:val="00BE2EB0"/>
    <w:rsid w:val="00BE37CC"/>
    <w:rsid w:val="00BF07EE"/>
    <w:rsid w:val="00C00BF7"/>
    <w:rsid w:val="00C06FD2"/>
    <w:rsid w:val="00C1180D"/>
    <w:rsid w:val="00C124B2"/>
    <w:rsid w:val="00C1422D"/>
    <w:rsid w:val="00C153DE"/>
    <w:rsid w:val="00C15552"/>
    <w:rsid w:val="00C16EA6"/>
    <w:rsid w:val="00C27669"/>
    <w:rsid w:val="00C3060E"/>
    <w:rsid w:val="00C3095F"/>
    <w:rsid w:val="00C31052"/>
    <w:rsid w:val="00C31C95"/>
    <w:rsid w:val="00C3315A"/>
    <w:rsid w:val="00C373D3"/>
    <w:rsid w:val="00C40449"/>
    <w:rsid w:val="00C418C1"/>
    <w:rsid w:val="00C454C4"/>
    <w:rsid w:val="00C53AF7"/>
    <w:rsid w:val="00C54645"/>
    <w:rsid w:val="00C54C4E"/>
    <w:rsid w:val="00C61990"/>
    <w:rsid w:val="00C62036"/>
    <w:rsid w:val="00C65F3B"/>
    <w:rsid w:val="00C71453"/>
    <w:rsid w:val="00C73695"/>
    <w:rsid w:val="00C86DE7"/>
    <w:rsid w:val="00C959F3"/>
    <w:rsid w:val="00CA5584"/>
    <w:rsid w:val="00CA5AD8"/>
    <w:rsid w:val="00CB50FB"/>
    <w:rsid w:val="00CC32B9"/>
    <w:rsid w:val="00CD1C63"/>
    <w:rsid w:val="00CD3679"/>
    <w:rsid w:val="00CD48C2"/>
    <w:rsid w:val="00CD582B"/>
    <w:rsid w:val="00CD74E4"/>
    <w:rsid w:val="00CE013C"/>
    <w:rsid w:val="00CE1574"/>
    <w:rsid w:val="00CE4207"/>
    <w:rsid w:val="00CE63C0"/>
    <w:rsid w:val="00CF459B"/>
    <w:rsid w:val="00CF59EC"/>
    <w:rsid w:val="00D04A19"/>
    <w:rsid w:val="00D05A76"/>
    <w:rsid w:val="00D05B3B"/>
    <w:rsid w:val="00D11381"/>
    <w:rsid w:val="00D132E2"/>
    <w:rsid w:val="00D13957"/>
    <w:rsid w:val="00D16D08"/>
    <w:rsid w:val="00D24524"/>
    <w:rsid w:val="00D2705B"/>
    <w:rsid w:val="00D30986"/>
    <w:rsid w:val="00D322BB"/>
    <w:rsid w:val="00D32D6D"/>
    <w:rsid w:val="00D35C47"/>
    <w:rsid w:val="00D37876"/>
    <w:rsid w:val="00D43F1B"/>
    <w:rsid w:val="00D44611"/>
    <w:rsid w:val="00D51E50"/>
    <w:rsid w:val="00D52543"/>
    <w:rsid w:val="00D536EE"/>
    <w:rsid w:val="00D54EF9"/>
    <w:rsid w:val="00D55F95"/>
    <w:rsid w:val="00D65DD6"/>
    <w:rsid w:val="00D67DBD"/>
    <w:rsid w:val="00D733A0"/>
    <w:rsid w:val="00D75606"/>
    <w:rsid w:val="00D7659C"/>
    <w:rsid w:val="00D77E20"/>
    <w:rsid w:val="00D82ACB"/>
    <w:rsid w:val="00D864CD"/>
    <w:rsid w:val="00D878F9"/>
    <w:rsid w:val="00D917DD"/>
    <w:rsid w:val="00D93D12"/>
    <w:rsid w:val="00DA241A"/>
    <w:rsid w:val="00DB1C35"/>
    <w:rsid w:val="00DB396F"/>
    <w:rsid w:val="00DB4E8D"/>
    <w:rsid w:val="00DC4E05"/>
    <w:rsid w:val="00DC6113"/>
    <w:rsid w:val="00DD16C5"/>
    <w:rsid w:val="00DD22D6"/>
    <w:rsid w:val="00DD531C"/>
    <w:rsid w:val="00DD7D5A"/>
    <w:rsid w:val="00DE2AF5"/>
    <w:rsid w:val="00DE2E6C"/>
    <w:rsid w:val="00DE6BB4"/>
    <w:rsid w:val="00DF07C4"/>
    <w:rsid w:val="00DF0CAA"/>
    <w:rsid w:val="00DF1558"/>
    <w:rsid w:val="00DF3F45"/>
    <w:rsid w:val="00DF77BA"/>
    <w:rsid w:val="00DF782C"/>
    <w:rsid w:val="00E10FD4"/>
    <w:rsid w:val="00E12D0B"/>
    <w:rsid w:val="00E132F0"/>
    <w:rsid w:val="00E143AF"/>
    <w:rsid w:val="00E1743F"/>
    <w:rsid w:val="00E200A3"/>
    <w:rsid w:val="00E20213"/>
    <w:rsid w:val="00E21E7B"/>
    <w:rsid w:val="00E26A84"/>
    <w:rsid w:val="00E31A13"/>
    <w:rsid w:val="00E31C8D"/>
    <w:rsid w:val="00E31E81"/>
    <w:rsid w:val="00E371EA"/>
    <w:rsid w:val="00E40153"/>
    <w:rsid w:val="00E46B58"/>
    <w:rsid w:val="00E501FD"/>
    <w:rsid w:val="00E5043C"/>
    <w:rsid w:val="00E56D2B"/>
    <w:rsid w:val="00E6230B"/>
    <w:rsid w:val="00E627C9"/>
    <w:rsid w:val="00E641D6"/>
    <w:rsid w:val="00E65344"/>
    <w:rsid w:val="00E70200"/>
    <w:rsid w:val="00E705FF"/>
    <w:rsid w:val="00E7117E"/>
    <w:rsid w:val="00E74909"/>
    <w:rsid w:val="00E83E89"/>
    <w:rsid w:val="00E84503"/>
    <w:rsid w:val="00E87E2C"/>
    <w:rsid w:val="00E900C4"/>
    <w:rsid w:val="00E932FA"/>
    <w:rsid w:val="00EA02EE"/>
    <w:rsid w:val="00EA12EC"/>
    <w:rsid w:val="00EA2B3C"/>
    <w:rsid w:val="00EA7863"/>
    <w:rsid w:val="00EB16AD"/>
    <w:rsid w:val="00EB235D"/>
    <w:rsid w:val="00EB5E25"/>
    <w:rsid w:val="00EB7541"/>
    <w:rsid w:val="00EC0FA9"/>
    <w:rsid w:val="00ED035E"/>
    <w:rsid w:val="00ED4B6F"/>
    <w:rsid w:val="00ED5B56"/>
    <w:rsid w:val="00EE0BE9"/>
    <w:rsid w:val="00EE38DC"/>
    <w:rsid w:val="00EF0093"/>
    <w:rsid w:val="00EF2702"/>
    <w:rsid w:val="00EF2F7E"/>
    <w:rsid w:val="00EF5210"/>
    <w:rsid w:val="00EF6B1E"/>
    <w:rsid w:val="00F01BF8"/>
    <w:rsid w:val="00F05A30"/>
    <w:rsid w:val="00F06A48"/>
    <w:rsid w:val="00F07097"/>
    <w:rsid w:val="00F07789"/>
    <w:rsid w:val="00F07ECF"/>
    <w:rsid w:val="00F12482"/>
    <w:rsid w:val="00F16E72"/>
    <w:rsid w:val="00F2386E"/>
    <w:rsid w:val="00F321E5"/>
    <w:rsid w:val="00F32B75"/>
    <w:rsid w:val="00F43051"/>
    <w:rsid w:val="00F4310B"/>
    <w:rsid w:val="00F43A41"/>
    <w:rsid w:val="00F43D6F"/>
    <w:rsid w:val="00F4487D"/>
    <w:rsid w:val="00F44CC9"/>
    <w:rsid w:val="00F46CE6"/>
    <w:rsid w:val="00F46E9B"/>
    <w:rsid w:val="00F501D4"/>
    <w:rsid w:val="00F51F59"/>
    <w:rsid w:val="00F52698"/>
    <w:rsid w:val="00F53842"/>
    <w:rsid w:val="00F53902"/>
    <w:rsid w:val="00F554C8"/>
    <w:rsid w:val="00F57182"/>
    <w:rsid w:val="00F612A2"/>
    <w:rsid w:val="00F613BD"/>
    <w:rsid w:val="00F671CE"/>
    <w:rsid w:val="00F6738E"/>
    <w:rsid w:val="00F67496"/>
    <w:rsid w:val="00F72F83"/>
    <w:rsid w:val="00F81B4E"/>
    <w:rsid w:val="00F8456D"/>
    <w:rsid w:val="00FB034F"/>
    <w:rsid w:val="00FB6139"/>
    <w:rsid w:val="00FB74F2"/>
    <w:rsid w:val="00FB7EBA"/>
    <w:rsid w:val="00FC0DAA"/>
    <w:rsid w:val="00FC1F7E"/>
    <w:rsid w:val="00FC2C31"/>
    <w:rsid w:val="00FC5E0C"/>
    <w:rsid w:val="00FC5FA7"/>
    <w:rsid w:val="00FD2C24"/>
    <w:rsid w:val="00FD5B37"/>
    <w:rsid w:val="00FD725C"/>
    <w:rsid w:val="00FE4A79"/>
    <w:rsid w:val="00FE62C9"/>
    <w:rsid w:val="00FF0D19"/>
    <w:rsid w:val="00FF59F5"/>
    <w:rsid w:val="00FF6AB0"/>
    <w:rsid w:val="572A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uiPriority="35" w:qFormat="1"/>
    <w:lsdException w:name="page number" w:semiHidden="0" w:unhideWhenUsed="0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nhideWhenUsed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cs="Times New Roman"/>
      <w:b/>
      <w:sz w:val="44"/>
      <w:lang w:val="ru-RU" w:eastAsia="ru-RU" w:bidi="ar-SA"/>
    </w:rPr>
  </w:style>
  <w:style w:type="character" w:styleId="a3">
    <w:name w:val="page number"/>
    <w:uiPriority w:val="99"/>
    <w:rPr>
      <w:rFonts w:cs="Times New Roman"/>
    </w:rPr>
  </w:style>
  <w:style w:type="character" w:styleId="a4">
    <w:name w:val="Strong"/>
    <w:uiPriority w:val="22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ind w:firstLine="851"/>
      <w:jc w:val="center"/>
    </w:pPr>
    <w:rPr>
      <w:b/>
      <w:sz w:val="28"/>
      <w:szCs w:val="20"/>
    </w:rPr>
  </w:style>
  <w:style w:type="character" w:customStyle="1" w:styleId="aa">
    <w:name w:val="Название Знак"/>
    <w:link w:val="a9"/>
    <w:uiPriority w:val="99"/>
    <w:locked/>
    <w:rPr>
      <w:rFonts w:cs="Times New Roman"/>
      <w:b/>
      <w:sz w:val="28"/>
      <w:lang w:val="ru-RU" w:eastAsia="ru-RU" w:bidi="ar-SA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Pr>
      <w:rFonts w:cs="Times New Roman"/>
      <w:sz w:val="24"/>
      <w:szCs w:val="24"/>
    </w:rPr>
  </w:style>
  <w:style w:type="paragraph" w:styleId="ad">
    <w:name w:val="Subtitle"/>
    <w:basedOn w:val="a"/>
    <w:link w:val="ae"/>
    <w:uiPriority w:val="99"/>
    <w:qFormat/>
    <w:pPr>
      <w:ind w:firstLine="851"/>
      <w:jc w:val="center"/>
    </w:pPr>
    <w:rPr>
      <w:b/>
      <w:sz w:val="28"/>
      <w:szCs w:val="20"/>
    </w:rPr>
  </w:style>
  <w:style w:type="character" w:customStyle="1" w:styleId="ae">
    <w:name w:val="Подзаголовок Знак"/>
    <w:link w:val="ad"/>
    <w:uiPriority w:val="99"/>
    <w:locked/>
    <w:rPr>
      <w:rFonts w:cs="Times New Roman"/>
      <w:b/>
      <w:sz w:val="28"/>
      <w:lang w:val="ru-RU" w:eastAsia="ru-RU" w:bidi="ar-SA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 Знак Знак Знак"/>
    <w:basedOn w:val="a"/>
    <w:uiPriority w:val="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РАЙОННАЯ ЦЕЛЕВАЯ ПРОГРАММА</vt:lpstr>
    </vt:vector>
  </TitlesOfParts>
  <Company>Home</Company>
  <LinksUpToDate>false</LinksUpToDate>
  <CharactersWithSpaces>15983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РАЙОННАЯ ЦЕЛЕВАЯ ПРОГРАММА</dc:title>
  <dc:creator>User</dc:creator>
  <cp:lastModifiedBy>root</cp:lastModifiedBy>
  <cp:revision>2</cp:revision>
  <cp:lastPrinted>2026-07-17T04:47:00Z</cp:lastPrinted>
  <dcterms:created xsi:type="dcterms:W3CDTF">2026-07-28T00:58:00Z</dcterms:created>
  <dcterms:modified xsi:type="dcterms:W3CDTF">2026-07-28T00:58:00Z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eyJoZGlkIjoiZDc5OGE4MWFmNmFmZWNhY2MwMWI2YzA3YTFhYTlhZTAiLCJ1c2VySWQiOiI4MjQ2MzU5NzMxMDEifQ==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8D1203F1C264469B9B7F6F89218590DB_13</vt:lpwstr>
  </property>
</Properties>
</file>